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14:anchorId="2DD45EE4" wp14:editId="474917B6">
            <wp:extent cx="5942647"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2647"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06022E">
        <w:rPr>
          <w:b/>
          <w:color w:val="548DD4" w:themeColor="text2" w:themeTint="99"/>
        </w:rPr>
        <w:t>5</w:t>
      </w:r>
      <w:r w:rsidR="0043475D">
        <w:rPr>
          <w:b/>
          <w:color w:val="548DD4" w:themeColor="text2" w:themeTint="99"/>
        </w:rPr>
        <w:t>, 201</w:t>
      </w:r>
      <w:r w:rsidR="0006022E">
        <w:rPr>
          <w:b/>
          <w:color w:val="548DD4" w:themeColor="text2" w:themeTint="99"/>
        </w:rPr>
        <w:t>5</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7"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8"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904C86">
        <w:rPr>
          <w:b/>
          <w:color w:val="548DD4" w:themeColor="text2" w:themeTint="99"/>
        </w:rPr>
        <w:t xml:space="preserve">  CITY OF HARVEY</w:t>
      </w:r>
      <w:r w:rsidR="005A4F9C">
        <w:rPr>
          <w:b/>
          <w:color w:val="548DD4" w:themeColor="text2" w:themeTint="99"/>
        </w:rPr>
        <w:br/>
      </w:r>
    </w:p>
    <w:p w:rsidR="00BD3EF1" w:rsidRDefault="00BD3EF1" w:rsidP="00BD3EF1">
      <w:pPr>
        <w:spacing w:after="0" w:line="240" w:lineRule="auto"/>
        <w:rPr>
          <w:b/>
          <w:color w:val="548DD4" w:themeColor="text2" w:themeTint="99"/>
        </w:rPr>
      </w:pPr>
    </w:p>
    <w:p w:rsidR="00A55FA4" w:rsidRDefault="0043475D" w:rsidP="00BD3EF1">
      <w:pPr>
        <w:spacing w:after="0" w:line="240" w:lineRule="auto"/>
        <w:rPr>
          <w:b/>
          <w:color w:val="548DD4" w:themeColor="text2" w:themeTint="99"/>
        </w:rPr>
      </w:pPr>
      <w:r>
        <w:rPr>
          <w:b/>
          <w:color w:val="548DD4" w:themeColor="text2" w:themeTint="99"/>
        </w:rPr>
        <w:t xml:space="preserve">2. Main Contact for Application: </w:t>
      </w:r>
    </w:p>
    <w:p w:rsidR="00772BC2" w:rsidRDefault="00772BC2" w:rsidP="00BD3EF1">
      <w:pPr>
        <w:spacing w:after="0" w:line="240" w:lineRule="auto"/>
        <w:rPr>
          <w:b/>
          <w:color w:val="548DD4" w:themeColor="text2" w:themeTint="99"/>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6"/>
      </w:tblGrid>
      <w:tr w:rsidR="00772BC2" w:rsidTr="009B0787">
        <w:trPr>
          <w:trHeight w:val="480"/>
        </w:trPr>
        <w:tc>
          <w:tcPr>
            <w:tcW w:w="9576" w:type="dxa"/>
            <w:vAlign w:val="bottom"/>
          </w:tcPr>
          <w:p w:rsidR="00772BC2" w:rsidRDefault="00772BC2">
            <w:r>
              <w:t>Name:</w:t>
            </w:r>
            <w:r w:rsidR="00904C86">
              <w:t xml:space="preserve"> Rev. Donald C. Luster</w:t>
            </w:r>
          </w:p>
        </w:tc>
      </w:tr>
      <w:tr w:rsidR="00772BC2" w:rsidTr="009B0787">
        <w:trPr>
          <w:trHeight w:val="480"/>
        </w:trPr>
        <w:tc>
          <w:tcPr>
            <w:tcW w:w="9576" w:type="dxa"/>
            <w:vAlign w:val="bottom"/>
          </w:tcPr>
          <w:p w:rsidR="00772BC2" w:rsidRDefault="00E13959">
            <w:r>
              <w:t>Title:</w:t>
            </w:r>
            <w:r w:rsidR="00904C86">
              <w:t xml:space="preserve"> Consultant </w:t>
            </w:r>
          </w:p>
        </w:tc>
      </w:tr>
      <w:tr w:rsidR="00E13959" w:rsidTr="00E13959">
        <w:trPr>
          <w:trHeight w:val="480"/>
        </w:trPr>
        <w:tc>
          <w:tcPr>
            <w:tcW w:w="9576" w:type="dxa"/>
            <w:vAlign w:val="bottom"/>
          </w:tcPr>
          <w:p w:rsidR="00E13959" w:rsidRDefault="00E13959" w:rsidP="00E13959">
            <w:r>
              <w:t>Phone number:</w:t>
            </w:r>
            <w:r w:rsidR="00904C86">
              <w:t xml:space="preserve"> 708-214-2929</w:t>
            </w:r>
            <w:r w:rsidR="00E04ACE">
              <w:t xml:space="preserve"> or 708-960-4075</w:t>
            </w:r>
          </w:p>
        </w:tc>
      </w:tr>
      <w:tr w:rsidR="00772BC2" w:rsidTr="009B0787">
        <w:trPr>
          <w:trHeight w:val="480"/>
        </w:trPr>
        <w:tc>
          <w:tcPr>
            <w:tcW w:w="9576" w:type="dxa"/>
            <w:vAlign w:val="bottom"/>
          </w:tcPr>
          <w:p w:rsidR="00772BC2" w:rsidRDefault="00772BC2">
            <w:r>
              <w:t>Email:</w:t>
            </w:r>
            <w:r w:rsidR="00904C86">
              <w:t xml:space="preserve"> realmunsolutions@gmail.com</w:t>
            </w:r>
          </w:p>
        </w:tc>
      </w:tr>
    </w:tbl>
    <w:p w:rsidR="00BD3EF1" w:rsidRDefault="005A4F9C" w:rsidP="00BD3EF1">
      <w:pPr>
        <w:spacing w:after="0" w:line="240" w:lineRule="auto"/>
        <w:rPr>
          <w:b/>
          <w:color w:val="548DD4" w:themeColor="text2" w:themeTint="99"/>
        </w:rPr>
      </w:pPr>
      <w:r>
        <w:rPr>
          <w:b/>
          <w:color w:val="548DD4" w:themeColor="text2" w:themeTint="99"/>
        </w:rPr>
        <w:br/>
      </w: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p>
    <w:p w:rsidR="00BD3EF1" w:rsidRDefault="000E17EB" w:rsidP="00BD3EF1">
      <w:pPr>
        <w:spacing w:after="0" w:line="240" w:lineRule="auto"/>
      </w:pPr>
      <w:r w:rsidRPr="00904C86">
        <w:rPr>
          <w:rFonts w:cstheme="minorHAnsi"/>
          <w:sz w:val="28"/>
          <w:szCs w:val="28"/>
          <w:u w:val="single"/>
        </w:rPr>
        <w:t>___</w:t>
      </w:r>
      <w:r w:rsidR="00904C86" w:rsidRPr="00904C86">
        <w:rPr>
          <w:rFonts w:cstheme="minorHAnsi"/>
          <w:sz w:val="28"/>
          <w:szCs w:val="28"/>
          <w:u w:val="single"/>
        </w:rPr>
        <w:t>X</w:t>
      </w:r>
      <w:r w:rsidRPr="00904C86">
        <w:rPr>
          <w:rFonts w:cstheme="minorHAnsi"/>
          <w:sz w:val="28"/>
          <w:szCs w:val="28"/>
          <w:u w:val="single"/>
        </w:rPr>
        <w:t>_</w:t>
      </w:r>
      <w:r w:rsidRPr="004C27B1">
        <w:rPr>
          <w:rFonts w:cstheme="minorHAnsi"/>
        </w:rPr>
        <w:t xml:space="preserve">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28298A7D" wp14:editId="5CB292D5">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gramStart"/>
      <w:r w:rsidR="00D42F1D">
        <w:rPr>
          <w:color w:val="000000" w:themeColor="text1"/>
        </w:rPr>
        <w:t>government</w:t>
      </w:r>
      <w:proofErr w:type="gramEnd"/>
      <w:r w:rsidR="00D42F1D">
        <w:rPr>
          <w:color w:val="000000" w:themeColor="text1"/>
        </w:rPr>
        <w:t xml:space="preserve">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49B7E2C6" wp14:editId="2E83A743">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w:t>
      </w:r>
      <w:r w:rsidR="00772BC2">
        <w:t>,</w:t>
      </w:r>
      <w:r w:rsidR="00B638FE">
        <w:t xml:space="preserve"> RTA</w:t>
      </w:r>
      <w:r w:rsidR="00772BC2">
        <w:t>, or CCDPH</w:t>
      </w:r>
      <w:r w:rsidR="00B638FE">
        <w:t xml:space="preserve"> prior to submitting their application to discuss their project and the demonstration of local support.</w:t>
      </w:r>
    </w:p>
    <w:p w:rsidR="00BD3EF1" w:rsidRDefault="00BD3EF1" w:rsidP="00BD3EF1">
      <w:pPr>
        <w:spacing w:after="0" w:line="240" w:lineRule="auto"/>
      </w:pPr>
    </w:p>
    <w:p w:rsidR="00BD3EF1" w:rsidRDefault="00BD3EF1" w:rsidP="009B0787">
      <w:pPr>
        <w:rPr>
          <w:b/>
          <w:color w:val="548DD4" w:themeColor="text2" w:themeTint="99"/>
        </w:rPr>
      </w:pPr>
      <w:r>
        <w:rPr>
          <w:b/>
          <w:color w:val="548DD4" w:themeColor="text2" w:themeTint="99"/>
        </w:rPr>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w:t>
      </w:r>
      <w:r w:rsidR="00772BC2">
        <w:t xml:space="preserve">, </w:t>
      </w:r>
      <w:r>
        <w:t>RTA</w:t>
      </w:r>
      <w:r w:rsidR="00772BC2">
        <w:t>, or CCDPH</w:t>
      </w:r>
      <w:r>
        <w:t>.)</w:t>
      </w:r>
    </w:p>
    <w:p w:rsidR="00BD3EF1" w:rsidRDefault="00BD3EF1" w:rsidP="00BD3EF1">
      <w:pPr>
        <w:spacing w:after="0" w:line="240" w:lineRule="auto"/>
      </w:pPr>
    </w:p>
    <w:p w:rsidR="003D1718" w:rsidRDefault="003D1718" w:rsidP="00B638FE">
      <w:pPr>
        <w:spacing w:after="0" w:line="240" w:lineRule="auto"/>
        <w:ind w:left="720" w:hanging="720"/>
      </w:pPr>
      <w:r w:rsidRPr="00904C86">
        <w:rPr>
          <w:sz w:val="28"/>
          <w:szCs w:val="28"/>
          <w:u w:val="single"/>
        </w:rPr>
        <w:t>__</w:t>
      </w:r>
      <w:r w:rsidR="00904C86" w:rsidRPr="00904C86">
        <w:rPr>
          <w:sz w:val="28"/>
          <w:szCs w:val="28"/>
          <w:u w:val="single"/>
        </w:rPr>
        <w:t>X</w:t>
      </w:r>
      <w:r w:rsidRPr="00904C86">
        <w:rPr>
          <w:sz w:val="28"/>
          <w:szCs w:val="28"/>
          <w:u w:val="single"/>
        </w:rPr>
        <w:t>__</w:t>
      </w:r>
      <w:r>
        <w:t xml:space="preserve"> </w:t>
      </w:r>
      <w:proofErr w:type="gramStart"/>
      <w:r>
        <w:t>My</w:t>
      </w:r>
      <w:proofErr w:type="gramEnd"/>
      <w:r>
        <w:t xml:space="preserve"> project </w:t>
      </w:r>
      <w:r w:rsidR="00B638FE">
        <w:t>involves preparation of a plan.</w:t>
      </w:r>
    </w:p>
    <w:p w:rsidR="003D1718" w:rsidRDefault="003D1718" w:rsidP="00B638FE">
      <w:pPr>
        <w:spacing w:after="0" w:line="240" w:lineRule="auto"/>
        <w:ind w:left="720" w:hanging="720"/>
      </w:pPr>
      <w:r>
        <w:t xml:space="preserve">____ </w:t>
      </w:r>
      <w:proofErr w:type="gramStart"/>
      <w:r>
        <w:t>My</w:t>
      </w:r>
      <w:proofErr w:type="gramEnd"/>
      <w:r>
        <w:t xml:space="preserve"> project </w:t>
      </w:r>
      <w:r w:rsidR="00B638FE">
        <w:t>helps to implement</w:t>
      </w:r>
      <w:r>
        <w:t xml:space="preserve"> a past plan</w:t>
      </w:r>
      <w:r w:rsidR="00B638FE">
        <w:t>.</w:t>
      </w:r>
    </w:p>
    <w:p w:rsidR="00A87642" w:rsidRDefault="00A87642" w:rsidP="00B638FE">
      <w:pPr>
        <w:spacing w:after="0" w:line="240" w:lineRule="auto"/>
        <w:ind w:left="720" w:hanging="720"/>
      </w:pPr>
      <w:r w:rsidRPr="00904C86">
        <w:rPr>
          <w:sz w:val="28"/>
          <w:szCs w:val="28"/>
          <w:u w:val="single"/>
        </w:rPr>
        <w:t>___</w:t>
      </w:r>
      <w:r w:rsidR="00904C86" w:rsidRPr="00904C86">
        <w:rPr>
          <w:sz w:val="28"/>
          <w:szCs w:val="28"/>
          <w:u w:val="single"/>
        </w:rPr>
        <w:t>X</w:t>
      </w:r>
      <w:r w:rsidR="00B638FE" w:rsidRPr="00904C86">
        <w:rPr>
          <w:sz w:val="28"/>
          <w:szCs w:val="28"/>
          <w:u w:val="single"/>
        </w:rPr>
        <w:t>_</w:t>
      </w:r>
      <w:r>
        <w:t xml:space="preserve"> </w:t>
      </w:r>
      <w:proofErr w:type="gramStart"/>
      <w:r>
        <w:t>My</w:t>
      </w:r>
      <w:proofErr w:type="gramEnd"/>
      <w:r>
        <w:t xml:space="preserve"> project links land use, transportation, and housing.</w:t>
      </w:r>
    </w:p>
    <w:p w:rsidR="00A87642" w:rsidRDefault="00A87642" w:rsidP="00B638FE">
      <w:pPr>
        <w:spacing w:after="0" w:line="240" w:lineRule="auto"/>
        <w:ind w:left="720" w:hanging="720"/>
      </w:pPr>
      <w:r w:rsidRPr="004C27B1">
        <w:t>_</w:t>
      </w:r>
      <w:r w:rsidR="00904C86" w:rsidRPr="00904C86">
        <w:rPr>
          <w:sz w:val="28"/>
          <w:szCs w:val="28"/>
          <w:u w:val="single"/>
        </w:rPr>
        <w:t>X</w:t>
      </w:r>
      <w:r w:rsidRPr="00904C86">
        <w:rPr>
          <w:sz w:val="28"/>
          <w:szCs w:val="28"/>
          <w:u w:val="single"/>
        </w:rPr>
        <w:t>___</w:t>
      </w:r>
      <w:r>
        <w:t xml:space="preserve"> </w:t>
      </w:r>
      <w:proofErr w:type="gramStart"/>
      <w:r>
        <w:t>My</w:t>
      </w:r>
      <w:proofErr w:type="gramEnd"/>
      <w:r>
        <w:t xml:space="preserve"> project has direct relevance to public trans</w:t>
      </w:r>
      <w:r w:rsidR="000A5D46">
        <w:t xml:space="preserve">it and supports the use of the existing </w:t>
      </w:r>
      <w:r w:rsidR="00B638FE">
        <w:t xml:space="preserve">transit </w:t>
      </w:r>
      <w:r w:rsidR="000A5D46">
        <w:t>system</w:t>
      </w:r>
      <w:r>
        <w:t>.</w:t>
      </w:r>
    </w:p>
    <w:p w:rsidR="00EA2FB1" w:rsidRDefault="00EA2FB1" w:rsidP="00B638FE">
      <w:pPr>
        <w:spacing w:after="0" w:line="240" w:lineRule="auto"/>
        <w:ind w:left="720" w:hanging="720"/>
      </w:pPr>
      <w:r>
        <w:t xml:space="preserve">____ </w:t>
      </w:r>
      <w:proofErr w:type="gramStart"/>
      <w:r>
        <w:t>My</w:t>
      </w:r>
      <w:proofErr w:type="gramEnd"/>
      <w:r>
        <w:t xml:space="preserve"> project is a bicycle, pedestrian, or active transportation plan in suburban Cook County.</w:t>
      </w:r>
    </w:p>
    <w:p w:rsidR="00A87642" w:rsidRDefault="00A87642" w:rsidP="00B638FE">
      <w:pPr>
        <w:spacing w:after="0" w:line="240" w:lineRule="auto"/>
        <w:ind w:left="720" w:hanging="720"/>
      </w:pPr>
      <w:r w:rsidRPr="004C27B1">
        <w:t>____</w:t>
      </w:r>
      <w:r>
        <w:t xml:space="preserve"> </w:t>
      </w:r>
      <w:proofErr w:type="gramStart"/>
      <w:r>
        <w:t>My</w:t>
      </w:r>
      <w:proofErr w:type="gramEnd"/>
      <w:r>
        <w:t xml:space="preserve">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C60DD0" w:rsidRDefault="00C60DD0" w:rsidP="00C60DD0">
      <w:pPr>
        <w:spacing w:after="0" w:line="240" w:lineRule="auto"/>
        <w:rPr>
          <w:b/>
          <w:color w:val="548DD4" w:themeColor="text2" w:themeTint="99"/>
        </w:rPr>
      </w:pPr>
      <w:r>
        <w:rPr>
          <w:b/>
          <w:color w:val="548DD4" w:themeColor="text2" w:themeTint="99"/>
        </w:rPr>
        <w:t>5. Local Match Requirement</w:t>
      </w:r>
      <w:r w:rsidR="003B7B36">
        <w:rPr>
          <w:b/>
          <w:color w:val="548DD4" w:themeColor="text2" w:themeTint="99"/>
        </w:rPr>
        <w:t xml:space="preserve"> (please initial to indicate you are aware of the local match requirements)</w:t>
      </w:r>
      <w:r>
        <w:rPr>
          <w:b/>
          <w:color w:val="548DD4" w:themeColor="text2" w:themeTint="99"/>
        </w:rPr>
        <w:t>:</w:t>
      </w:r>
    </w:p>
    <w:p w:rsidR="00C60DD0" w:rsidRPr="009B0787" w:rsidRDefault="00C60DD0" w:rsidP="00C60DD0">
      <w:pPr>
        <w:spacing w:after="0" w:line="240" w:lineRule="auto"/>
      </w:pPr>
      <w:r>
        <w:t>I am aware that a local match will be required</w:t>
      </w:r>
      <w:r w:rsidR="00286772">
        <w:t xml:space="preserve"> for most projects</w:t>
      </w:r>
      <w:r>
        <w:t xml:space="preserve">, and understand that if my project is selected it is up to the project applicant to contribute a local match. (See the program guide for further details on local match requirements.) </w:t>
      </w:r>
      <w:r>
        <w:br/>
      </w:r>
    </w:p>
    <w:p w:rsidR="00C60DD0" w:rsidRDefault="00C60DD0" w:rsidP="00C60DD0">
      <w:pPr>
        <w:spacing w:after="0" w:line="240" w:lineRule="auto"/>
        <w:ind w:left="720" w:hanging="720"/>
      </w:pPr>
      <w:r w:rsidRPr="00904C86">
        <w:rPr>
          <w:sz w:val="28"/>
          <w:szCs w:val="28"/>
          <w:u w:val="single"/>
        </w:rPr>
        <w:t>___</w:t>
      </w:r>
      <w:r w:rsidR="00904C86" w:rsidRPr="00904C86">
        <w:rPr>
          <w:sz w:val="28"/>
          <w:szCs w:val="28"/>
          <w:u w:val="single"/>
        </w:rPr>
        <w:t>DL</w:t>
      </w:r>
      <w:r w:rsidRPr="00904C86">
        <w:rPr>
          <w:sz w:val="28"/>
          <w:szCs w:val="28"/>
          <w:u w:val="single"/>
        </w:rPr>
        <w:t>_</w:t>
      </w:r>
      <w:r>
        <w:t xml:space="preserve"> Yes, I understand that applicants will be required to contribute a local match.</w:t>
      </w:r>
    </w:p>
    <w:p w:rsidR="00BD3EF1" w:rsidRPr="00BD3EF1" w:rsidRDefault="00BD3EF1" w:rsidP="00BD3EF1">
      <w:pPr>
        <w:spacing w:after="0" w:line="240" w:lineRule="auto"/>
      </w:pPr>
    </w:p>
    <w:p w:rsidR="00A87642" w:rsidRDefault="00C60DD0" w:rsidP="00BD3EF1">
      <w:pPr>
        <w:spacing w:after="0" w:line="240" w:lineRule="auto"/>
        <w:rPr>
          <w:b/>
          <w:color w:val="548DD4" w:themeColor="text2" w:themeTint="99"/>
        </w:rPr>
      </w:pPr>
      <w:r>
        <w:rPr>
          <w:b/>
          <w:color w:val="548DD4" w:themeColor="text2" w:themeTint="99"/>
        </w:rPr>
        <w:t>6</w:t>
      </w:r>
      <w:r w:rsidR="00A87642">
        <w:rPr>
          <w:b/>
          <w:color w:val="548DD4" w:themeColor="text2" w:themeTint="99"/>
        </w:rPr>
        <w:t>. Project Location:</w:t>
      </w:r>
    </w:p>
    <w:p w:rsidR="00904C86" w:rsidRPr="00904C86" w:rsidRDefault="00A87642" w:rsidP="00904C86">
      <w:pPr>
        <w:pStyle w:val="NormalWeb"/>
        <w:rPr>
          <w:rFonts w:eastAsia="Times New Roman"/>
          <w:b/>
          <w:i/>
          <w:color w:val="FF0000"/>
          <w:lang w:val="en"/>
        </w:rPr>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r w:rsidR="00904C86">
        <w:t xml:space="preserve">  </w:t>
      </w:r>
      <w:proofErr w:type="gramStart"/>
      <w:r w:rsidR="00904C86" w:rsidRPr="00904C86">
        <w:rPr>
          <w:b/>
          <w:i/>
          <w:color w:val="FF0000"/>
        </w:rPr>
        <w:t>City of Harvey, Illinois which compass about 6.3 square miles and</w:t>
      </w:r>
      <w:r w:rsidR="00904C86" w:rsidRPr="00904C86">
        <w:rPr>
          <w:rFonts w:eastAsia="Times New Roman"/>
          <w:b/>
          <w:i/>
          <w:color w:val="FF0000"/>
          <w:lang w:val="en"/>
        </w:rPr>
        <w:t xml:space="preserve"> 25,282 people.</w:t>
      </w:r>
      <w:proofErr w:type="gramEnd"/>
      <w:r w:rsidR="00904C86" w:rsidRPr="00904C86">
        <w:rPr>
          <w:rFonts w:eastAsia="Times New Roman"/>
          <w:b/>
          <w:i/>
          <w:color w:val="FF0000"/>
          <w:lang w:val="en"/>
        </w:rPr>
        <w:t xml:space="preserve">  There </w:t>
      </w:r>
      <w:proofErr w:type="gramStart"/>
      <w:r w:rsidR="00904C86" w:rsidRPr="00904C86">
        <w:rPr>
          <w:rFonts w:eastAsia="Times New Roman"/>
          <w:b/>
          <w:i/>
          <w:color w:val="FF0000"/>
          <w:lang w:val="en"/>
        </w:rPr>
        <w:t>is</w:t>
      </w:r>
      <w:proofErr w:type="gramEnd"/>
      <w:r w:rsidR="00904C86" w:rsidRPr="00904C86">
        <w:rPr>
          <w:rFonts w:eastAsia="Times New Roman"/>
          <w:b/>
          <w:i/>
          <w:color w:val="FF0000"/>
          <w:lang w:val="en"/>
        </w:rPr>
        <w:t xml:space="preserve"> 7,947 households out of which 50.1% were owner-occupied &amp; 49.9% were renter-occupied.  The median income for a household in the city </w:t>
      </w:r>
      <w:proofErr w:type="gramStart"/>
      <w:r w:rsidR="00904C86" w:rsidRPr="00904C86">
        <w:rPr>
          <w:rFonts w:eastAsia="Times New Roman"/>
          <w:b/>
          <w:i/>
          <w:color w:val="FF0000"/>
          <w:lang w:val="en"/>
        </w:rPr>
        <w:t>is  $</w:t>
      </w:r>
      <w:proofErr w:type="gramEnd"/>
      <w:r w:rsidR="00904C86" w:rsidRPr="00904C86">
        <w:rPr>
          <w:rFonts w:eastAsia="Times New Roman"/>
          <w:b/>
          <w:i/>
          <w:color w:val="FF0000"/>
          <w:lang w:val="en"/>
        </w:rPr>
        <w:t xml:space="preserve">31,958, and the median income for a family is $35,378. The </w:t>
      </w:r>
      <w:hyperlink r:id="rId9" w:tooltip="Per capita income" w:history="1">
        <w:r w:rsidR="00904C86" w:rsidRPr="00904C86">
          <w:rPr>
            <w:rFonts w:eastAsia="Times New Roman"/>
            <w:b/>
            <w:i/>
            <w:color w:val="FF0000"/>
            <w:u w:val="single"/>
            <w:lang w:val="en"/>
          </w:rPr>
          <w:t>per capita income</w:t>
        </w:r>
      </w:hyperlink>
      <w:r w:rsidR="00904C86" w:rsidRPr="00904C86">
        <w:rPr>
          <w:rFonts w:eastAsia="Times New Roman"/>
          <w:b/>
          <w:i/>
          <w:color w:val="FF0000"/>
          <w:lang w:val="en"/>
        </w:rPr>
        <w:t xml:space="preserve"> for the city is $12,336. About 20.3% of families and 21.7% of the population were below the </w:t>
      </w:r>
      <w:hyperlink r:id="rId10" w:tooltip="Poverty line" w:history="1">
        <w:r w:rsidR="00904C86" w:rsidRPr="00904C86">
          <w:rPr>
            <w:rFonts w:eastAsia="Times New Roman"/>
            <w:b/>
            <w:i/>
            <w:color w:val="FF0000"/>
            <w:u w:val="single"/>
            <w:lang w:val="en"/>
          </w:rPr>
          <w:t>poverty line</w:t>
        </w:r>
      </w:hyperlink>
      <w:r w:rsidR="00904C86" w:rsidRPr="00904C86">
        <w:rPr>
          <w:rFonts w:eastAsia="Times New Roman"/>
          <w:b/>
          <w:i/>
          <w:color w:val="FF0000"/>
          <w:lang w:val="en"/>
        </w:rPr>
        <w:t xml:space="preserve">, including 27.8% of those under age 18 and 17.6% of </w:t>
      </w:r>
      <w:proofErr w:type="gramStart"/>
      <w:r w:rsidR="00904C86" w:rsidRPr="00904C86">
        <w:rPr>
          <w:rFonts w:eastAsia="Times New Roman"/>
          <w:b/>
          <w:i/>
          <w:color w:val="FF0000"/>
          <w:lang w:val="en"/>
        </w:rPr>
        <w:t>those age</w:t>
      </w:r>
      <w:proofErr w:type="gramEnd"/>
      <w:r w:rsidR="00904C86" w:rsidRPr="00904C86">
        <w:rPr>
          <w:rFonts w:eastAsia="Times New Roman"/>
          <w:b/>
          <w:i/>
          <w:color w:val="FF0000"/>
          <w:lang w:val="en"/>
        </w:rPr>
        <w:t xml:space="preserve"> 65 or over.</w:t>
      </w:r>
    </w:p>
    <w:p w:rsidR="00A87642" w:rsidRPr="00A87642" w:rsidRDefault="00A87642" w:rsidP="00BD3EF1">
      <w:pPr>
        <w:spacing w:after="0" w:line="240" w:lineRule="auto"/>
      </w:pPr>
    </w:p>
    <w:p w:rsidR="00A87642" w:rsidRPr="00A87642" w:rsidRDefault="00A87642" w:rsidP="00BD3EF1">
      <w:pPr>
        <w:spacing w:after="0" w:line="240" w:lineRule="auto"/>
      </w:pPr>
    </w:p>
    <w:p w:rsidR="00A87642" w:rsidRDefault="00A87642" w:rsidP="00BD3EF1">
      <w:pPr>
        <w:spacing w:after="0" w:line="240" w:lineRule="auto"/>
        <w:rPr>
          <w:b/>
          <w:color w:val="548DD4" w:themeColor="text2" w:themeTint="99"/>
        </w:rPr>
      </w:pPr>
    </w:p>
    <w:p w:rsidR="00A87642" w:rsidRDefault="00C60DD0" w:rsidP="00BD3EF1">
      <w:pPr>
        <w:spacing w:after="0" w:line="240" w:lineRule="auto"/>
        <w:rPr>
          <w:b/>
          <w:color w:val="548DD4" w:themeColor="text2" w:themeTint="99"/>
        </w:rPr>
      </w:pPr>
      <w:r>
        <w:rPr>
          <w:b/>
          <w:color w:val="548DD4" w:themeColor="text2" w:themeTint="99"/>
        </w:rPr>
        <w:t>7</w:t>
      </w:r>
      <w:r w:rsidR="00A87642">
        <w:rPr>
          <w:b/>
          <w:color w:val="548DD4" w:themeColor="text2" w:themeTint="99"/>
        </w:rPr>
        <w:t>. Project Description:</w:t>
      </w:r>
    </w:p>
    <w:p w:rsidR="00904C86" w:rsidRPr="00904C86" w:rsidRDefault="0025665C" w:rsidP="00E04ACE">
      <w:pPr>
        <w:pStyle w:val="NormalWeb"/>
        <w:textAlignment w:val="top"/>
        <w:rPr>
          <w:rFonts w:eastAsia="Times New Roman"/>
          <w:color w:val="46505A"/>
        </w:rPr>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w:t>
      </w:r>
      <w:r w:rsidR="00772BC2">
        <w:t>Program</w:t>
      </w:r>
      <w:r w:rsidR="00A87642">
        <w:t xml:space="preserve"> </w:t>
      </w:r>
      <w:r w:rsidR="001E6727" w:rsidRPr="004C27B1">
        <w:t>staff will follow-up with you if we need any additional information to fully u</w:t>
      </w:r>
      <w:r w:rsidR="00503034">
        <w:t xml:space="preserve">nderstand your proposed project. </w:t>
      </w:r>
      <w:r w:rsidR="00904C86">
        <w:tab/>
      </w:r>
    </w:p>
    <w:p w:rsidR="00904C86" w:rsidRPr="00E04ACE" w:rsidRDefault="00904C86" w:rsidP="00E04ACE">
      <w:pPr>
        <w:spacing w:after="360" w:line="240" w:lineRule="auto"/>
        <w:textAlignment w:val="top"/>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Our aim is to produce research, analysis and a comprehensive plan</w:t>
      </w:r>
      <w:r w:rsidR="00E04ACE" w:rsidRPr="00E04ACE">
        <w:rPr>
          <w:rFonts w:ascii="Times New Roman" w:eastAsia="Times New Roman" w:hAnsi="Times New Roman" w:cs="Times New Roman"/>
          <w:b/>
          <w:i/>
          <w:color w:val="FF0000"/>
          <w:sz w:val="24"/>
          <w:szCs w:val="24"/>
        </w:rPr>
        <w:t xml:space="preserve"> that </w:t>
      </w:r>
      <w:r w:rsidRPr="00E04ACE">
        <w:rPr>
          <w:rFonts w:ascii="Times New Roman" w:eastAsia="Times New Roman" w:hAnsi="Times New Roman" w:cs="Times New Roman"/>
          <w:b/>
          <w:i/>
          <w:color w:val="FF0000"/>
          <w:sz w:val="24"/>
          <w:szCs w:val="24"/>
        </w:rPr>
        <w:t xml:space="preserve">provides a framework to make informed investment decisions to address current issues and reach long term goals.  </w:t>
      </w:r>
      <w:r w:rsidRPr="00904C86">
        <w:rPr>
          <w:rFonts w:ascii="Times New Roman" w:eastAsia="Times New Roman" w:hAnsi="Times New Roman" w:cs="Times New Roman"/>
          <w:b/>
          <w:i/>
          <w:color w:val="FF0000"/>
          <w:sz w:val="24"/>
          <w:szCs w:val="24"/>
        </w:rPr>
        <w:t>Strategically situated</w:t>
      </w:r>
      <w:r w:rsidRPr="00E04ACE">
        <w:rPr>
          <w:rFonts w:ascii="Times New Roman" w:eastAsia="Times New Roman" w:hAnsi="Times New Roman" w:cs="Times New Roman"/>
          <w:b/>
          <w:i/>
          <w:color w:val="FF0000"/>
          <w:sz w:val="24"/>
          <w:szCs w:val="24"/>
        </w:rPr>
        <w:t xml:space="preserve"> in southern Cook County Harvey </w:t>
      </w:r>
      <w:r w:rsidRPr="00904C86">
        <w:rPr>
          <w:rFonts w:ascii="Times New Roman" w:eastAsia="Times New Roman" w:hAnsi="Times New Roman" w:cs="Times New Roman"/>
          <w:b/>
          <w:i/>
          <w:color w:val="FF0000"/>
          <w:sz w:val="24"/>
          <w:szCs w:val="24"/>
        </w:rPr>
        <w:t xml:space="preserve">provides a wealth of amenities to its residents, businesses, and industries. </w:t>
      </w:r>
      <w:r w:rsidRPr="00E04ACE">
        <w:rPr>
          <w:rFonts w:ascii="Times New Roman" w:eastAsia="Times New Roman" w:hAnsi="Times New Roman" w:cs="Times New Roman"/>
          <w:b/>
          <w:i/>
          <w:color w:val="FF0000"/>
          <w:sz w:val="24"/>
          <w:szCs w:val="24"/>
        </w:rPr>
        <w:t xml:space="preserve"> Harvey’s </w:t>
      </w:r>
      <w:r w:rsidRPr="00904C86">
        <w:rPr>
          <w:rFonts w:ascii="Times New Roman" w:eastAsia="Times New Roman" w:hAnsi="Times New Roman" w:cs="Times New Roman"/>
          <w:b/>
          <w:i/>
          <w:color w:val="FF0000"/>
          <w:sz w:val="24"/>
          <w:szCs w:val="24"/>
        </w:rPr>
        <w:t xml:space="preserve">assets include </w:t>
      </w:r>
      <w:r w:rsidRPr="00E04ACE">
        <w:rPr>
          <w:rFonts w:ascii="Times New Roman" w:eastAsia="Times New Roman" w:hAnsi="Times New Roman" w:cs="Times New Roman"/>
          <w:b/>
          <w:i/>
          <w:color w:val="FF0000"/>
          <w:sz w:val="24"/>
          <w:szCs w:val="24"/>
        </w:rPr>
        <w:t xml:space="preserve">it’s infrastructure, location, proximity to the 294/I-57 inter change, CN Intermodal, access to the rail, river &amp; the road, the </w:t>
      </w:r>
      <w:r w:rsidRPr="00E04ACE">
        <w:rPr>
          <w:rFonts w:ascii="Times New Roman" w:eastAsia="Times New Roman" w:hAnsi="Times New Roman" w:cs="Times New Roman"/>
          <w:b/>
          <w:i/>
          <w:color w:val="FF0000"/>
          <w:sz w:val="24"/>
          <w:szCs w:val="24"/>
        </w:rPr>
        <w:lastRenderedPageBreak/>
        <w:t xml:space="preserve">opportunity of being an international port, vibrant </w:t>
      </w:r>
      <w:r w:rsidRPr="00904C86">
        <w:rPr>
          <w:rFonts w:ascii="Times New Roman" w:eastAsia="Times New Roman" w:hAnsi="Times New Roman" w:cs="Times New Roman"/>
          <w:b/>
          <w:i/>
          <w:color w:val="FF0000"/>
          <w:sz w:val="24"/>
          <w:szCs w:val="24"/>
        </w:rPr>
        <w:t>neighborhoods, stable industrial secto</w:t>
      </w:r>
      <w:r w:rsidRPr="00E04ACE">
        <w:rPr>
          <w:rFonts w:ascii="Times New Roman" w:eastAsia="Times New Roman" w:hAnsi="Times New Roman" w:cs="Times New Roman"/>
          <w:b/>
          <w:i/>
          <w:color w:val="FF0000"/>
          <w:sz w:val="24"/>
          <w:szCs w:val="24"/>
        </w:rPr>
        <w:t>rs, strong commercial districts</w:t>
      </w:r>
      <w:r w:rsidRPr="00904C86">
        <w:rPr>
          <w:rFonts w:ascii="Times New Roman" w:eastAsia="Times New Roman" w:hAnsi="Times New Roman" w:cs="Times New Roman"/>
          <w:b/>
          <w:i/>
          <w:color w:val="FF0000"/>
          <w:sz w:val="24"/>
          <w:szCs w:val="24"/>
        </w:rPr>
        <w:t>. The comprehensive plan will build upon the community's assets and identify ways to support regional goals from the comprehensive regional plan</w:t>
      </w:r>
      <w:r w:rsidR="00E04ACE" w:rsidRPr="00E04ACE">
        <w:rPr>
          <w:rFonts w:ascii="Times New Roman" w:eastAsia="Times New Roman" w:hAnsi="Times New Roman" w:cs="Times New Roman"/>
          <w:b/>
          <w:i/>
          <w:color w:val="FF0000"/>
          <w:sz w:val="24"/>
          <w:szCs w:val="24"/>
        </w:rPr>
        <w:t xml:space="preserve"> </w:t>
      </w:r>
      <w:proofErr w:type="gramStart"/>
      <w:r w:rsidRPr="00E04ACE">
        <w:rPr>
          <w:rFonts w:ascii="Times New Roman" w:eastAsia="Times New Roman" w:hAnsi="Times New Roman" w:cs="Times New Roman"/>
          <w:b/>
          <w:i/>
          <w:color w:val="FF0000"/>
          <w:sz w:val="24"/>
          <w:szCs w:val="24"/>
        </w:rPr>
        <w:t xml:space="preserve">that </w:t>
      </w:r>
      <w:r w:rsidR="00E04ACE" w:rsidRPr="00E04ACE">
        <w:rPr>
          <w:rFonts w:ascii="Times New Roman" w:eastAsia="Times New Roman" w:hAnsi="Times New Roman" w:cs="Times New Roman"/>
          <w:b/>
          <w:i/>
          <w:color w:val="FF0000"/>
          <w:sz w:val="24"/>
          <w:szCs w:val="24"/>
        </w:rPr>
        <w:t xml:space="preserve"> </w:t>
      </w:r>
      <w:r w:rsidRPr="00E04ACE">
        <w:rPr>
          <w:rFonts w:ascii="Times New Roman" w:eastAsia="Times New Roman" w:hAnsi="Times New Roman" w:cs="Times New Roman"/>
          <w:b/>
          <w:i/>
          <w:color w:val="FF0000"/>
          <w:sz w:val="24"/>
          <w:szCs w:val="24"/>
        </w:rPr>
        <w:t>can</w:t>
      </w:r>
      <w:proofErr w:type="gramEnd"/>
      <w:r w:rsidRPr="00E04ACE">
        <w:rPr>
          <w:rFonts w:ascii="Times New Roman" w:eastAsia="Times New Roman" w:hAnsi="Times New Roman" w:cs="Times New Roman"/>
          <w:b/>
          <w:i/>
          <w:color w:val="FF0000"/>
          <w:sz w:val="24"/>
          <w:szCs w:val="24"/>
        </w:rPr>
        <w:t xml:space="preserve"> </w:t>
      </w:r>
      <w:r w:rsidR="00E04ACE" w:rsidRPr="00E04ACE">
        <w:rPr>
          <w:rFonts w:ascii="Times New Roman" w:eastAsia="Times New Roman" w:hAnsi="Times New Roman" w:cs="Times New Roman"/>
          <w:b/>
          <w:i/>
          <w:color w:val="FF0000"/>
          <w:sz w:val="24"/>
          <w:szCs w:val="24"/>
        </w:rPr>
        <w:t xml:space="preserve"> </w:t>
      </w:r>
      <w:r w:rsidRPr="00E04ACE">
        <w:rPr>
          <w:rFonts w:ascii="Times New Roman" w:eastAsia="Times New Roman" w:hAnsi="Times New Roman" w:cs="Times New Roman"/>
          <w:b/>
          <w:i/>
          <w:color w:val="FF0000"/>
          <w:sz w:val="24"/>
          <w:szCs w:val="24"/>
        </w:rPr>
        <w:t>strategically be implemented to help the City more effectively respond to the fiscal challenges currently faced by all units of governments. We seek to “bridge the gap” between research and practice by helping to stimulate and accelerate the production of actionable research. We seek your assistance in “Championing the cause for excellence in governing, not react to the business of government.”</w:t>
      </w:r>
    </w:p>
    <w:p w:rsidR="00904C86" w:rsidRPr="00E04ACE" w:rsidRDefault="00904C86" w:rsidP="00904C86">
      <w:pPr>
        <w:spacing w:before="100" w:beforeAutospacing="1" w:after="100" w:afterAutospacing="1" w:line="240" w:lineRule="auto"/>
        <w:rPr>
          <w:rFonts w:ascii="Times New Roman" w:eastAsia="Times New Roman" w:hAnsi="Times New Roman" w:cs="Times New Roman"/>
          <w:b/>
          <w:i/>
          <w:color w:val="FF0000"/>
          <w:sz w:val="24"/>
          <w:szCs w:val="24"/>
          <w:lang w:val="en"/>
        </w:rPr>
      </w:pPr>
      <w:r w:rsidRPr="00E04ACE">
        <w:rPr>
          <w:rFonts w:ascii="Times New Roman" w:eastAsia="Times New Roman" w:hAnsi="Times New Roman" w:cs="Times New Roman"/>
          <w:b/>
          <w:i/>
          <w:color w:val="FF0000"/>
          <w:sz w:val="24"/>
          <w:szCs w:val="24"/>
        </w:rPr>
        <w:t xml:space="preserve">With the focus on “doing more with less”, state legislators, government watch groups and citizens are demanding that governments become more efficient and be held accountable for all money spent.  </w:t>
      </w:r>
      <w:r w:rsidRPr="00E04ACE">
        <w:rPr>
          <w:rFonts w:ascii="Times New Roman" w:eastAsia="Times New Roman" w:hAnsi="Times New Roman" w:cs="Times New Roman"/>
          <w:b/>
          <w:i/>
          <w:color w:val="FF0000"/>
          <w:sz w:val="24"/>
          <w:szCs w:val="24"/>
          <w:lang w:val="en"/>
        </w:rPr>
        <w:t xml:space="preserve">While we have the benefit of our past experiences, we must proactively devote significant attention to the current economic conditions and fiscal crisis facing all units of government.  Excellence in government demands we not only consider, but address the major issues that will be thrust upon units of government in the near future.  We seek your assistance in developing a comprehensive plan that will help us utilize and fully realize our enormous potential.  The challenges of orchestrating the 'business' of government are numerous, and it falls to leadership to promote viable solutions to mitigate the issues impeding successful outcomes.  </w:t>
      </w:r>
      <w:r w:rsidRPr="00E04ACE">
        <w:rPr>
          <w:rFonts w:ascii="Times New Roman" w:eastAsia="Times New Roman" w:hAnsi="Times New Roman" w:cs="Times New Roman"/>
          <w:b/>
          <w:i/>
          <w:color w:val="FF0000"/>
          <w:sz w:val="24"/>
          <w:szCs w:val="24"/>
        </w:rPr>
        <w:t xml:space="preserve">This will position the City of Harvey to be a fiscally sound, sustainable, eco-friendly, safe community with a thriving economy.  A city that everyone will be privileged to live, work, educate and raise their family.   </w:t>
      </w:r>
      <w:r w:rsidRPr="00E04ACE">
        <w:rPr>
          <w:rFonts w:ascii="Times New Roman" w:eastAsia="Times New Roman" w:hAnsi="Times New Roman" w:cs="Times New Roman"/>
          <w:b/>
          <w:i/>
          <w:color w:val="FF0000"/>
          <w:sz w:val="24"/>
          <w:szCs w:val="24"/>
          <w:lang w:val="en"/>
        </w:rPr>
        <w:t xml:space="preserve">Government leaders are challenged to achieve efficiencies, cut costs and streamline operations while running complex, multi-faceted organizations -- all in an environment of conflicting political agendas, cumbersome policies and intense competition for dwindling shares of the appropriations budget. This shines a light on the need to focus on management solutions that enable service innovations, enhance performance while delivering stellar citizen services.  Our sole purpose is to assure </w:t>
      </w:r>
      <w:proofErr w:type="gramStart"/>
      <w:r w:rsidRPr="00E04ACE">
        <w:rPr>
          <w:rFonts w:ascii="Times New Roman" w:eastAsia="Times New Roman" w:hAnsi="Times New Roman" w:cs="Times New Roman"/>
          <w:b/>
          <w:i/>
          <w:color w:val="FF0000"/>
          <w:sz w:val="24"/>
          <w:szCs w:val="24"/>
          <w:lang w:val="en"/>
        </w:rPr>
        <w:t>that  current</w:t>
      </w:r>
      <w:proofErr w:type="gramEnd"/>
      <w:r w:rsidRPr="00E04ACE">
        <w:rPr>
          <w:rFonts w:ascii="Times New Roman" w:eastAsia="Times New Roman" w:hAnsi="Times New Roman" w:cs="Times New Roman"/>
          <w:b/>
          <w:i/>
          <w:color w:val="FF0000"/>
          <w:sz w:val="24"/>
          <w:szCs w:val="24"/>
          <w:lang w:val="en"/>
        </w:rPr>
        <w:t xml:space="preserve"> and future citizens realize our  vision for the City of Harvey, this will be done with a focused agenda.  The “Harvey Renaissance Plan: Focus on our Future” will:</w:t>
      </w:r>
    </w:p>
    <w:p w:rsidR="00904C86" w:rsidRPr="00E04ACE" w:rsidRDefault="00904C86" w:rsidP="00904C86">
      <w:pPr>
        <w:numPr>
          <w:ilvl w:val="0"/>
          <w:numId w:val="7"/>
        </w:numPr>
        <w:spacing w:after="0" w:line="240" w:lineRule="auto"/>
        <w:ind w:left="540"/>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Create a clear and compelling vision of the future for Harvey.</w:t>
      </w:r>
    </w:p>
    <w:p w:rsidR="00904C86" w:rsidRPr="00E04ACE" w:rsidRDefault="00904C86" w:rsidP="00904C86">
      <w:pPr>
        <w:numPr>
          <w:ilvl w:val="0"/>
          <w:numId w:val="7"/>
        </w:numPr>
        <w:spacing w:after="0" w:line="240" w:lineRule="auto"/>
        <w:ind w:left="540"/>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Commitment to the mission of stabilizing and revitalizing Harvey.</w:t>
      </w:r>
    </w:p>
    <w:p w:rsidR="00904C86" w:rsidRPr="00E04ACE" w:rsidRDefault="00904C86" w:rsidP="00904C86">
      <w:pPr>
        <w:numPr>
          <w:ilvl w:val="0"/>
          <w:numId w:val="7"/>
        </w:numPr>
        <w:spacing w:after="0" w:line="240" w:lineRule="auto"/>
        <w:ind w:left="540"/>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Clarity of Purpose for addressing the various opportunities facing Harvey.</w:t>
      </w:r>
    </w:p>
    <w:p w:rsidR="00904C86" w:rsidRPr="00E04ACE" w:rsidRDefault="00904C86" w:rsidP="00904C86">
      <w:pPr>
        <w:numPr>
          <w:ilvl w:val="0"/>
          <w:numId w:val="7"/>
        </w:numPr>
        <w:spacing w:after="0" w:line="240" w:lineRule="auto"/>
        <w:ind w:left="540"/>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Communication to enhance understanding and improve efficiency in Harvey.</w:t>
      </w:r>
    </w:p>
    <w:p w:rsidR="00904C86" w:rsidRPr="00E04ACE" w:rsidRDefault="00904C86" w:rsidP="00904C86">
      <w:pPr>
        <w:numPr>
          <w:ilvl w:val="0"/>
          <w:numId w:val="7"/>
        </w:numPr>
        <w:spacing w:after="0" w:line="240" w:lineRule="auto"/>
        <w:ind w:left="540"/>
        <w:rPr>
          <w:rFonts w:ascii="Times New Roman" w:eastAsia="Times New Roman" w:hAnsi="Times New Roman" w:cs="Times New Roman"/>
          <w:b/>
          <w:i/>
          <w:color w:val="FF0000"/>
          <w:sz w:val="24"/>
          <w:szCs w:val="24"/>
        </w:rPr>
      </w:pPr>
      <w:r w:rsidRPr="00E04ACE">
        <w:rPr>
          <w:rFonts w:ascii="Times New Roman" w:eastAsia="Times New Roman" w:hAnsi="Times New Roman" w:cs="Times New Roman"/>
          <w:b/>
          <w:i/>
          <w:color w:val="FF0000"/>
          <w:sz w:val="24"/>
          <w:szCs w:val="24"/>
        </w:rPr>
        <w:t>Collaboration for strategic alignment and a shared vision for the reinventing Harvey.</w:t>
      </w:r>
    </w:p>
    <w:p w:rsidR="00904C86" w:rsidRPr="00E04ACE" w:rsidRDefault="00904C86" w:rsidP="00904C86">
      <w:pPr>
        <w:spacing w:after="0" w:line="240" w:lineRule="auto"/>
        <w:rPr>
          <w:rFonts w:ascii="Times New Roman" w:hAnsi="Times New Roman" w:cs="Times New Roman"/>
          <w:b/>
          <w:i/>
          <w:color w:val="FF0000"/>
          <w:sz w:val="24"/>
          <w:szCs w:val="24"/>
        </w:rPr>
      </w:pPr>
    </w:p>
    <w:p w:rsidR="00904C86" w:rsidRPr="00E04ACE" w:rsidRDefault="00904C86" w:rsidP="00904C86">
      <w:pPr>
        <w:spacing w:after="0" w:line="240" w:lineRule="auto"/>
        <w:rPr>
          <w:rFonts w:ascii="Times New Roman" w:hAnsi="Times New Roman" w:cs="Times New Roman"/>
          <w:b/>
          <w:i/>
          <w:color w:val="FF0000"/>
          <w:sz w:val="24"/>
          <w:szCs w:val="24"/>
        </w:rPr>
      </w:pPr>
      <w:r w:rsidRPr="00E04ACE">
        <w:rPr>
          <w:rFonts w:ascii="Times New Roman" w:hAnsi="Times New Roman" w:cs="Times New Roman"/>
          <w:b/>
          <w:i/>
          <w:color w:val="FF0000"/>
          <w:sz w:val="24"/>
          <w:szCs w:val="24"/>
        </w:rPr>
        <w:t xml:space="preserve">We seek your help in accomplishing this by assisting us with the development of a comprehensive plan that will be our blueprint for the next 40 years.  We have tremendous opportunities for economic development, land use, housing, </w:t>
      </w:r>
      <w:r w:rsidR="00E04ACE">
        <w:rPr>
          <w:rFonts w:ascii="Times New Roman" w:hAnsi="Times New Roman" w:cs="Times New Roman"/>
          <w:b/>
          <w:i/>
          <w:color w:val="FF0000"/>
          <w:sz w:val="24"/>
          <w:szCs w:val="24"/>
        </w:rPr>
        <w:t xml:space="preserve">transportation, </w:t>
      </w:r>
      <w:r w:rsidRPr="00E04ACE">
        <w:rPr>
          <w:rFonts w:ascii="Times New Roman" w:hAnsi="Times New Roman" w:cs="Times New Roman"/>
          <w:b/>
          <w:i/>
          <w:color w:val="FF0000"/>
          <w:sz w:val="24"/>
          <w:szCs w:val="24"/>
        </w:rPr>
        <w:t>but lack the resources to have the human capital for the capacity building and marketing strategy to be a preferred livable community and provide a more efficient government to the great citizens of Harvey.</w:t>
      </w:r>
    </w:p>
    <w:p w:rsidR="00AF4C75" w:rsidRPr="00E04ACE" w:rsidRDefault="00CA64D7" w:rsidP="00BD3EF1">
      <w:pPr>
        <w:spacing w:after="0" w:line="240" w:lineRule="auto"/>
        <w:rPr>
          <w:rFonts w:ascii="Times New Roman" w:hAnsi="Times New Roman" w:cs="Times New Roman"/>
          <w:b/>
          <w:i/>
          <w:color w:val="FF0000"/>
          <w:sz w:val="24"/>
          <w:szCs w:val="24"/>
        </w:rPr>
      </w:pPr>
      <w:r w:rsidRPr="00E04ACE">
        <w:rPr>
          <w:rFonts w:ascii="Times New Roman" w:hAnsi="Times New Roman" w:cs="Times New Roman"/>
          <w:b/>
          <w:i/>
          <w:color w:val="FF0000"/>
          <w:sz w:val="24"/>
          <w:szCs w:val="24"/>
        </w:rPr>
        <w:br/>
      </w:r>
      <w:r w:rsidRPr="00E04ACE">
        <w:rPr>
          <w:rFonts w:ascii="Times New Roman" w:hAnsi="Times New Roman" w:cs="Times New Roman"/>
          <w:b/>
          <w:i/>
          <w:color w:val="FF0000"/>
          <w:sz w:val="24"/>
          <w:szCs w:val="24"/>
        </w:rPr>
        <w:br/>
      </w:r>
    </w:p>
    <w:sectPr w:rsidR="00AF4C75" w:rsidRPr="00E04ACE"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C5E29"/>
    <w:multiLevelType w:val="multilevel"/>
    <w:tmpl w:val="3C1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6022E"/>
    <w:rsid w:val="000732DF"/>
    <w:rsid w:val="000A5D46"/>
    <w:rsid w:val="000D1017"/>
    <w:rsid w:val="000D2DBE"/>
    <w:rsid w:val="000D53BD"/>
    <w:rsid w:val="000E17EB"/>
    <w:rsid w:val="000E41B8"/>
    <w:rsid w:val="000F2E5A"/>
    <w:rsid w:val="000F42F4"/>
    <w:rsid w:val="00100AE8"/>
    <w:rsid w:val="00124810"/>
    <w:rsid w:val="001338AB"/>
    <w:rsid w:val="00165FF6"/>
    <w:rsid w:val="001760DD"/>
    <w:rsid w:val="00197AA7"/>
    <w:rsid w:val="001B7CC5"/>
    <w:rsid w:val="001C49F3"/>
    <w:rsid w:val="001C75B1"/>
    <w:rsid w:val="001D7D0A"/>
    <w:rsid w:val="001E6727"/>
    <w:rsid w:val="001E79E4"/>
    <w:rsid w:val="001F0DBE"/>
    <w:rsid w:val="00217A51"/>
    <w:rsid w:val="002409E5"/>
    <w:rsid w:val="00243B30"/>
    <w:rsid w:val="00250BFE"/>
    <w:rsid w:val="0025665C"/>
    <w:rsid w:val="002761F6"/>
    <w:rsid w:val="00286772"/>
    <w:rsid w:val="00286B3A"/>
    <w:rsid w:val="0029412E"/>
    <w:rsid w:val="002A1F2C"/>
    <w:rsid w:val="002C7D3D"/>
    <w:rsid w:val="002D5531"/>
    <w:rsid w:val="002E5DBE"/>
    <w:rsid w:val="002F5D6C"/>
    <w:rsid w:val="00300F0D"/>
    <w:rsid w:val="0032709C"/>
    <w:rsid w:val="00331242"/>
    <w:rsid w:val="003658B3"/>
    <w:rsid w:val="00366B8C"/>
    <w:rsid w:val="0038359A"/>
    <w:rsid w:val="00385D4B"/>
    <w:rsid w:val="00391AA3"/>
    <w:rsid w:val="003A1C52"/>
    <w:rsid w:val="003B2D65"/>
    <w:rsid w:val="003B466A"/>
    <w:rsid w:val="003B58CE"/>
    <w:rsid w:val="003B6E6D"/>
    <w:rsid w:val="003B7B36"/>
    <w:rsid w:val="003C2722"/>
    <w:rsid w:val="003D1718"/>
    <w:rsid w:val="003E755B"/>
    <w:rsid w:val="003F2651"/>
    <w:rsid w:val="003F69A3"/>
    <w:rsid w:val="003F7216"/>
    <w:rsid w:val="0041243E"/>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B4635"/>
    <w:rsid w:val="005D1982"/>
    <w:rsid w:val="005D5587"/>
    <w:rsid w:val="005E1EA1"/>
    <w:rsid w:val="005F3760"/>
    <w:rsid w:val="00630E16"/>
    <w:rsid w:val="00653FE9"/>
    <w:rsid w:val="0066477B"/>
    <w:rsid w:val="00682EE2"/>
    <w:rsid w:val="006857A5"/>
    <w:rsid w:val="00692260"/>
    <w:rsid w:val="006C4FF7"/>
    <w:rsid w:val="006D5F29"/>
    <w:rsid w:val="006F0AF7"/>
    <w:rsid w:val="006F2D95"/>
    <w:rsid w:val="007039DF"/>
    <w:rsid w:val="007049D8"/>
    <w:rsid w:val="0072012B"/>
    <w:rsid w:val="007428F1"/>
    <w:rsid w:val="00756925"/>
    <w:rsid w:val="00772BC2"/>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62920"/>
    <w:rsid w:val="008912BD"/>
    <w:rsid w:val="008B56F0"/>
    <w:rsid w:val="008C7BA3"/>
    <w:rsid w:val="008D14F3"/>
    <w:rsid w:val="008E1FE9"/>
    <w:rsid w:val="008E673A"/>
    <w:rsid w:val="00900796"/>
    <w:rsid w:val="00904C86"/>
    <w:rsid w:val="00915D15"/>
    <w:rsid w:val="00925BE9"/>
    <w:rsid w:val="009264D6"/>
    <w:rsid w:val="0094558B"/>
    <w:rsid w:val="00960D44"/>
    <w:rsid w:val="00981A13"/>
    <w:rsid w:val="009871A8"/>
    <w:rsid w:val="00993C47"/>
    <w:rsid w:val="009A57ED"/>
    <w:rsid w:val="009B0787"/>
    <w:rsid w:val="009D653C"/>
    <w:rsid w:val="00A0020D"/>
    <w:rsid w:val="00A05B33"/>
    <w:rsid w:val="00A105B3"/>
    <w:rsid w:val="00A10645"/>
    <w:rsid w:val="00A177CA"/>
    <w:rsid w:val="00A35EEA"/>
    <w:rsid w:val="00A4718E"/>
    <w:rsid w:val="00A55FA4"/>
    <w:rsid w:val="00A67363"/>
    <w:rsid w:val="00A67AF7"/>
    <w:rsid w:val="00A822AD"/>
    <w:rsid w:val="00A84672"/>
    <w:rsid w:val="00A87642"/>
    <w:rsid w:val="00AA455E"/>
    <w:rsid w:val="00AC6943"/>
    <w:rsid w:val="00AC6D36"/>
    <w:rsid w:val="00AC759D"/>
    <w:rsid w:val="00AC7E14"/>
    <w:rsid w:val="00AD4BCE"/>
    <w:rsid w:val="00AF4C75"/>
    <w:rsid w:val="00AF4CFF"/>
    <w:rsid w:val="00B015A5"/>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0DD0"/>
    <w:rsid w:val="00C65C16"/>
    <w:rsid w:val="00C7724E"/>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04ACE"/>
    <w:rsid w:val="00E13959"/>
    <w:rsid w:val="00E7585D"/>
    <w:rsid w:val="00EA2FB1"/>
    <w:rsid w:val="00EA5472"/>
    <w:rsid w:val="00EA5EAA"/>
    <w:rsid w:val="00EC574A"/>
    <w:rsid w:val="00EE21A6"/>
    <w:rsid w:val="00EF178B"/>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4C8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772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4C8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rtachicago.com" TargetMode="External"/><Relationship Id="rId3" Type="http://schemas.microsoft.com/office/2007/relationships/stylesWithEffects" Target="stylesWithEffects.xml"/><Relationship Id="rId7" Type="http://schemas.openxmlformats.org/officeDocument/2006/relationships/hyperlink" Target="http://www.rtachicago.com/applic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Poverty_line" TargetMode="External"/><Relationship Id="rId4" Type="http://schemas.openxmlformats.org/officeDocument/2006/relationships/settings" Target="settings.xml"/><Relationship Id="rId9" Type="http://schemas.openxmlformats.org/officeDocument/2006/relationships/hyperlink" Target="http://en.wikipedia.org/wiki/Per_capita_inc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1170</Words>
  <Characters>6674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2015-06-25T13:53:00Z</dcterms:created>
  <dcterms:modified xsi:type="dcterms:W3CDTF">2015-06-25T13:53:00Z</dcterms:modified>
</cp:coreProperties>
</file>